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3CB" w:rsidRDefault="008853CB" w:rsidP="008853CB">
      <w:pPr>
        <w:rPr>
          <w:b/>
        </w:rPr>
      </w:pPr>
      <w:bookmarkStart w:id="0" w:name="_GoBack"/>
      <w:bookmarkEnd w:id="0"/>
      <w:r>
        <w:rPr>
          <w:b/>
        </w:rPr>
        <w:t>Phụ lục 1</w:t>
      </w:r>
    </w:p>
    <w:p w:rsidR="008B1203" w:rsidRPr="00F518E9" w:rsidRDefault="008B1203" w:rsidP="008B1203">
      <w:pPr>
        <w:jc w:val="center"/>
        <w:rPr>
          <w:b/>
        </w:rPr>
      </w:pPr>
      <w:r w:rsidRPr="00F518E9">
        <w:rPr>
          <w:b/>
        </w:rPr>
        <w:t>CỘNG HÒA XÃ HỘI CHỦ NGHĨA VIỆT NAM</w:t>
      </w:r>
    </w:p>
    <w:p w:rsidR="008B1203" w:rsidRDefault="008B1203" w:rsidP="008B1203">
      <w:pPr>
        <w:jc w:val="center"/>
      </w:pPr>
      <w:r w:rsidRPr="00F518E9">
        <w:rPr>
          <w:b/>
        </w:rPr>
        <w:t xml:space="preserve">Độc lập </w:t>
      </w:r>
      <w:r>
        <w:rPr>
          <w:b/>
        </w:rPr>
        <w:t>-</w:t>
      </w:r>
      <w:r w:rsidRPr="00F518E9">
        <w:rPr>
          <w:b/>
        </w:rPr>
        <w:t xml:space="preserve"> Tự do </w:t>
      </w:r>
      <w:r>
        <w:rPr>
          <w:b/>
        </w:rPr>
        <w:t>-</w:t>
      </w:r>
      <w:r w:rsidRPr="00F518E9">
        <w:rPr>
          <w:b/>
        </w:rPr>
        <w:t xml:space="preserve"> Hạnh phúc</w:t>
      </w:r>
    </w:p>
    <w:p w:rsidR="008B1203" w:rsidRDefault="008B1203" w:rsidP="008B1203">
      <w:pPr>
        <w:jc w:val="center"/>
      </w:pPr>
      <w:r>
        <w:rPr>
          <w:noProof/>
          <w:lang w:eastAsia="ja-JP"/>
        </w:rPr>
        <mc:AlternateContent>
          <mc:Choice Requires="wps">
            <w:drawing>
              <wp:anchor distT="0" distB="0" distL="114300" distR="114300" simplePos="0" relativeHeight="251665408" behindDoc="0" locked="0" layoutInCell="1" allowOverlap="1">
                <wp:simplePos x="0" y="0"/>
                <wp:positionH relativeFrom="column">
                  <wp:posOffset>1796708</wp:posOffset>
                </wp:positionH>
                <wp:positionV relativeFrom="paragraph">
                  <wp:posOffset>66724</wp:posOffset>
                </wp:positionV>
                <wp:extent cx="2187526"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21875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1.45pt,5.25pt" to="313.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" strokecolor="#4579b8 [3044]"/>
            </w:pict>
          </mc:Fallback>
        </mc:AlternateContent>
      </w:r>
    </w:p>
    <w:p w:rsidR="008B1203" w:rsidRDefault="008B1203" w:rsidP="008B1203">
      <w:pPr>
        <w:jc w:val="center"/>
      </w:pPr>
    </w:p>
    <w:p w:rsidR="008B1203" w:rsidRPr="00F518E9" w:rsidRDefault="008B1203" w:rsidP="008B1203">
      <w:pPr>
        <w:jc w:val="center"/>
        <w:rPr>
          <w:b/>
        </w:rPr>
      </w:pPr>
      <w:r w:rsidRPr="00F518E9">
        <w:rPr>
          <w:b/>
        </w:rPr>
        <w:t>PHIẾU ĐĂNG KÝ DỰ THI VÀ CAM KẾT CỦA TÁC GIẢ</w:t>
      </w:r>
    </w:p>
    <w:p w:rsidR="008B1203" w:rsidRDefault="008B1203" w:rsidP="008B1203">
      <w:pPr>
        <w:jc w:val="center"/>
        <w:rPr>
          <w:b/>
          <w:szCs w:val="28"/>
        </w:rPr>
      </w:pPr>
      <w:r w:rsidRPr="00F518E9">
        <w:rPr>
          <w:b/>
        </w:rPr>
        <w:t xml:space="preserve">Tham gia </w:t>
      </w:r>
      <w:r w:rsidRPr="00F518E9">
        <w:rPr>
          <w:b/>
          <w:szCs w:val="28"/>
        </w:rPr>
        <w:t xml:space="preserve">Cuộc thi sáng tác </w:t>
      </w:r>
      <w:r>
        <w:rPr>
          <w:b/>
          <w:szCs w:val="28"/>
        </w:rPr>
        <w:t>logo</w:t>
      </w:r>
      <w:r w:rsidRPr="00F518E9">
        <w:rPr>
          <w:b/>
          <w:szCs w:val="28"/>
        </w:rPr>
        <w:t xml:space="preserve"> </w:t>
      </w:r>
    </w:p>
    <w:p w:rsidR="008B1203" w:rsidRPr="00F518E9" w:rsidRDefault="008B1203" w:rsidP="008B1203">
      <w:pPr>
        <w:jc w:val="center"/>
        <w:rPr>
          <w:b/>
          <w:szCs w:val="28"/>
        </w:rPr>
      </w:pPr>
      <w:r w:rsidRPr="00F518E9">
        <w:rPr>
          <w:b/>
          <w:szCs w:val="28"/>
        </w:rPr>
        <w:t>Công viên địa chất</w:t>
      </w:r>
      <w:r w:rsidR="00BA1C31">
        <w:rPr>
          <w:b/>
          <w:szCs w:val="28"/>
        </w:rPr>
        <w:t xml:space="preserve"> núi lửa</w:t>
      </w:r>
      <w:r w:rsidRPr="00F518E9">
        <w:rPr>
          <w:b/>
          <w:szCs w:val="28"/>
        </w:rPr>
        <w:t xml:space="preserve"> Krông Nô</w:t>
      </w:r>
      <w:r>
        <w:rPr>
          <w:b/>
          <w:szCs w:val="28"/>
        </w:rPr>
        <w:t>,</w:t>
      </w:r>
      <w:r w:rsidRPr="00F518E9">
        <w:rPr>
          <w:b/>
          <w:szCs w:val="28"/>
        </w:rPr>
        <w:t xml:space="preserve"> tỉnh Đắk Nông</w:t>
      </w:r>
    </w:p>
    <w:p w:rsidR="008B1203" w:rsidRDefault="008B1203" w:rsidP="008B1203">
      <w:pPr>
        <w:jc w:val="center"/>
        <w:rPr>
          <w:szCs w:val="28"/>
        </w:rPr>
      </w:pPr>
      <w:r>
        <w:rPr>
          <w:noProof/>
          <w:szCs w:val="28"/>
          <w:lang w:eastAsia="ja-JP"/>
        </w:rPr>
        <mc:AlternateContent>
          <mc:Choice Requires="wps">
            <w:drawing>
              <wp:anchor distT="0" distB="0" distL="114300" distR="114300" simplePos="0" relativeHeight="251666432" behindDoc="0" locked="0" layoutInCell="1" allowOverlap="1">
                <wp:simplePos x="0" y="0"/>
                <wp:positionH relativeFrom="column">
                  <wp:posOffset>1964641</wp:posOffset>
                </wp:positionH>
                <wp:positionV relativeFrom="paragraph">
                  <wp:posOffset>48895</wp:posOffset>
                </wp:positionV>
                <wp:extent cx="1856935" cy="0"/>
                <wp:effectExtent l="0" t="0" r="10160" b="19050"/>
                <wp:wrapNone/>
                <wp:docPr id="8" name="Straight Connector 8"/>
                <wp:cNvGraphicFramePr/>
                <a:graphic xmlns:a="http://schemas.openxmlformats.org/drawingml/2006/main">
                  <a:graphicData uri="http://schemas.microsoft.com/office/word/2010/wordprocessingShape">
                    <wps:wsp>
                      <wps:cNvCnPr/>
                      <wps:spPr>
                        <a:xfrm>
                          <a:off x="0" y="0"/>
                          <a:ext cx="18569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4.7pt,3.85pt" to="300.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" strokecolor="#4579b8 [3044]"/>
            </w:pict>
          </mc:Fallback>
        </mc:AlternateContent>
      </w:r>
    </w:p>
    <w:p w:rsidR="008B1203" w:rsidRDefault="008B1203" w:rsidP="008B1203">
      <w:pPr>
        <w:jc w:val="center"/>
        <w:rPr>
          <w:szCs w:val="28"/>
        </w:rPr>
      </w:pPr>
      <w:r>
        <w:rPr>
          <w:szCs w:val="28"/>
        </w:rPr>
        <w:t xml:space="preserve">                        Kính gửi: Ban Tổ chức </w:t>
      </w:r>
      <w:r w:rsidRPr="00A46BE0">
        <w:rPr>
          <w:szCs w:val="28"/>
        </w:rPr>
        <w:t>Cuộc</w:t>
      </w:r>
      <w:r>
        <w:rPr>
          <w:szCs w:val="28"/>
        </w:rPr>
        <w:t xml:space="preserve"> thi sáng tác logo </w:t>
      </w:r>
      <w:r w:rsidRPr="00A46BE0">
        <w:rPr>
          <w:szCs w:val="28"/>
        </w:rPr>
        <w:t>Công viên địa chất</w:t>
      </w:r>
    </w:p>
    <w:p w:rsidR="008B1203" w:rsidRDefault="008B1203" w:rsidP="008B1203">
      <w:pPr>
        <w:rPr>
          <w:szCs w:val="28"/>
        </w:rPr>
      </w:pPr>
      <w:r>
        <w:rPr>
          <w:szCs w:val="28"/>
        </w:rPr>
        <w:t xml:space="preserve">  </w:t>
      </w:r>
      <w:r w:rsidRPr="00A46BE0">
        <w:rPr>
          <w:szCs w:val="28"/>
        </w:rPr>
        <w:t xml:space="preserve"> </w:t>
      </w:r>
      <w:r>
        <w:rPr>
          <w:szCs w:val="28"/>
        </w:rPr>
        <w:t xml:space="preserve">                                     </w:t>
      </w:r>
      <w:r w:rsidR="00BA1C31">
        <w:rPr>
          <w:szCs w:val="28"/>
        </w:rPr>
        <w:t>núi lửa</w:t>
      </w:r>
      <w:r>
        <w:rPr>
          <w:szCs w:val="28"/>
        </w:rPr>
        <w:t xml:space="preserve"> </w:t>
      </w:r>
      <w:r w:rsidRPr="00A46BE0">
        <w:rPr>
          <w:szCs w:val="28"/>
        </w:rPr>
        <w:t>K</w:t>
      </w:r>
      <w:r>
        <w:rPr>
          <w:szCs w:val="28"/>
        </w:rPr>
        <w:t>r</w:t>
      </w:r>
      <w:r w:rsidRPr="00A46BE0">
        <w:rPr>
          <w:szCs w:val="28"/>
        </w:rPr>
        <w:t>ông Nô, tỉnh Đắk Nông</w:t>
      </w:r>
    </w:p>
    <w:p w:rsidR="008B1203" w:rsidRDefault="008B1203" w:rsidP="008B1203">
      <w:pPr>
        <w:jc w:val="center"/>
        <w:rPr>
          <w:szCs w:val="28"/>
        </w:rPr>
      </w:pPr>
    </w:p>
    <w:p w:rsidR="008B1203" w:rsidRPr="00192E19" w:rsidRDefault="008B1203" w:rsidP="008B1203">
      <w:pPr>
        <w:spacing w:before="120"/>
        <w:ind w:firstLine="709"/>
        <w:jc w:val="both"/>
        <w:rPr>
          <w:b/>
          <w:szCs w:val="28"/>
        </w:rPr>
      </w:pPr>
      <w:r w:rsidRPr="00192E19">
        <w:rPr>
          <w:b/>
          <w:szCs w:val="28"/>
        </w:rPr>
        <w:t>I. Thông tin về tác giả và tác phẩm dự thi</w:t>
      </w:r>
    </w:p>
    <w:p w:rsidR="008B1203" w:rsidRDefault="008B1203" w:rsidP="008B1203">
      <w:pPr>
        <w:spacing w:before="120"/>
        <w:ind w:firstLine="709"/>
        <w:jc w:val="both"/>
        <w:rPr>
          <w:szCs w:val="28"/>
        </w:rPr>
      </w:pPr>
      <w:r>
        <w:rPr>
          <w:szCs w:val="28"/>
        </w:rPr>
        <w:t>- Tên cá nhân, tổ chức tham gia cuộc thi:………………………………….</w:t>
      </w:r>
    </w:p>
    <w:p w:rsidR="008B1203" w:rsidRDefault="008B1203" w:rsidP="008B1203">
      <w:pPr>
        <w:spacing w:before="120"/>
        <w:ind w:firstLine="709"/>
        <w:jc w:val="both"/>
        <w:rPr>
          <w:szCs w:val="28"/>
        </w:rPr>
      </w:pPr>
      <w:r>
        <w:rPr>
          <w:szCs w:val="28"/>
        </w:rPr>
        <w:t>- Họ và tên người đại diện (đối với tổ chức):………………………………</w:t>
      </w:r>
    </w:p>
    <w:p w:rsidR="008B1203" w:rsidRDefault="008B1203" w:rsidP="008B1203">
      <w:pPr>
        <w:spacing w:before="120"/>
        <w:ind w:firstLine="709"/>
        <w:jc w:val="both"/>
        <w:rPr>
          <w:szCs w:val="28"/>
        </w:rPr>
      </w:pPr>
      <w:r>
        <w:rPr>
          <w:szCs w:val="28"/>
        </w:rPr>
        <w:t>- Chức vụ:…………………………………………………………………..</w:t>
      </w:r>
    </w:p>
    <w:p w:rsidR="008B1203" w:rsidRDefault="008B1203" w:rsidP="008B1203">
      <w:pPr>
        <w:spacing w:before="120"/>
        <w:ind w:firstLine="709"/>
        <w:jc w:val="both"/>
        <w:rPr>
          <w:szCs w:val="28"/>
        </w:rPr>
      </w:pPr>
      <w:r>
        <w:rPr>
          <w:szCs w:val="28"/>
        </w:rPr>
        <w:t>- Ngày, tháng, năm sinh: …………………………………………………..</w:t>
      </w:r>
    </w:p>
    <w:p w:rsidR="008B1203" w:rsidRDefault="008B1203" w:rsidP="008B1203">
      <w:pPr>
        <w:spacing w:before="120"/>
        <w:ind w:firstLine="709"/>
        <w:jc w:val="both"/>
        <w:rPr>
          <w:szCs w:val="28"/>
        </w:rPr>
      </w:pPr>
      <w:r>
        <w:rPr>
          <w:szCs w:val="28"/>
        </w:rPr>
        <w:t>- Giới tính:………………………………………………………………….</w:t>
      </w:r>
    </w:p>
    <w:p w:rsidR="008B1203" w:rsidRDefault="008B1203" w:rsidP="008B1203">
      <w:pPr>
        <w:spacing w:before="120"/>
        <w:ind w:firstLine="709"/>
        <w:jc w:val="both"/>
        <w:rPr>
          <w:szCs w:val="28"/>
        </w:rPr>
      </w:pPr>
      <w:r>
        <w:rPr>
          <w:szCs w:val="28"/>
        </w:rPr>
        <w:t xml:space="preserve">- </w:t>
      </w:r>
      <w:r w:rsidR="00D1249B">
        <w:rPr>
          <w:szCs w:val="28"/>
        </w:rPr>
        <w:t xml:space="preserve">Số </w:t>
      </w:r>
      <w:r>
        <w:rPr>
          <w:szCs w:val="28"/>
        </w:rPr>
        <w:t>CMND</w:t>
      </w:r>
      <w:r w:rsidR="00D1249B">
        <w:rPr>
          <w:szCs w:val="28"/>
        </w:rPr>
        <w:t>, số hộ chiếu</w:t>
      </w:r>
      <w:r>
        <w:rPr>
          <w:szCs w:val="28"/>
        </w:rPr>
        <w:t>..…</w:t>
      </w:r>
      <w:r w:rsidR="00D1249B">
        <w:rPr>
          <w:szCs w:val="28"/>
        </w:rPr>
        <w:t>…...</w:t>
      </w:r>
      <w:r>
        <w:rPr>
          <w:szCs w:val="28"/>
        </w:rPr>
        <w:t>ngày cấp…..……..nơi cấp………………</w:t>
      </w:r>
    </w:p>
    <w:p w:rsidR="008B1203" w:rsidRDefault="008B1203" w:rsidP="008B1203">
      <w:pPr>
        <w:spacing w:before="120"/>
        <w:ind w:firstLine="709"/>
        <w:jc w:val="both"/>
        <w:rPr>
          <w:szCs w:val="28"/>
        </w:rPr>
      </w:pPr>
      <w:r>
        <w:rPr>
          <w:szCs w:val="28"/>
        </w:rPr>
        <w:t>- Địa chỉ liên hệ:……………………………………………………………</w:t>
      </w:r>
    </w:p>
    <w:p w:rsidR="008B1203" w:rsidRDefault="008B1203" w:rsidP="008B1203">
      <w:pPr>
        <w:spacing w:before="120"/>
        <w:ind w:firstLine="709"/>
        <w:jc w:val="both"/>
        <w:rPr>
          <w:szCs w:val="28"/>
        </w:rPr>
      </w:pPr>
      <w:r>
        <w:rPr>
          <w:szCs w:val="28"/>
        </w:rPr>
        <w:t>- Điện thoại:………………………………………………………………..</w:t>
      </w:r>
    </w:p>
    <w:p w:rsidR="008B1203" w:rsidRDefault="008B1203" w:rsidP="008B1203">
      <w:pPr>
        <w:spacing w:before="120"/>
        <w:ind w:firstLine="709"/>
        <w:jc w:val="both"/>
        <w:rPr>
          <w:szCs w:val="28"/>
        </w:rPr>
      </w:pPr>
      <w:r>
        <w:rPr>
          <w:szCs w:val="28"/>
        </w:rPr>
        <w:t>- Email:……………………………………………………………………..</w:t>
      </w:r>
    </w:p>
    <w:p w:rsidR="008B1203" w:rsidRDefault="008B1203" w:rsidP="008B1203">
      <w:pPr>
        <w:spacing w:before="120"/>
        <w:ind w:firstLine="709"/>
        <w:jc w:val="both"/>
        <w:rPr>
          <w:szCs w:val="28"/>
        </w:rPr>
      </w:pPr>
      <w:r>
        <w:rPr>
          <w:szCs w:val="28"/>
        </w:rPr>
        <w:t xml:space="preserve">- </w:t>
      </w:r>
      <w:r w:rsidRPr="000B0625">
        <w:rPr>
          <w:szCs w:val="28"/>
        </w:rPr>
        <w:t>Số lượng tác phẩm dự thi:</w:t>
      </w:r>
      <w:r>
        <w:rPr>
          <w:szCs w:val="28"/>
        </w:rPr>
        <w:t>………………………………………………...</w:t>
      </w:r>
    </w:p>
    <w:p w:rsidR="008B1203" w:rsidRDefault="008B1203" w:rsidP="008B1203">
      <w:pPr>
        <w:spacing w:before="120"/>
        <w:ind w:firstLine="709"/>
        <w:jc w:val="both"/>
        <w:rPr>
          <w:szCs w:val="28"/>
        </w:rPr>
      </w:pPr>
      <w:r>
        <w:rPr>
          <w:szCs w:val="28"/>
        </w:rPr>
        <w:t>- Mã số dự thi (gồm 05 ký tự chữ hoặc số do tác giả tự chọn cho mỗi tác phẩm)……………………………………………………………...………………</w:t>
      </w:r>
    </w:p>
    <w:p w:rsidR="008B1203" w:rsidRPr="000B0625" w:rsidRDefault="008B1203" w:rsidP="008B1203">
      <w:pPr>
        <w:spacing w:before="120"/>
        <w:ind w:firstLine="709"/>
        <w:jc w:val="both"/>
        <w:rPr>
          <w:b/>
          <w:szCs w:val="28"/>
        </w:rPr>
      </w:pPr>
      <w:r w:rsidRPr="000B0625">
        <w:rPr>
          <w:b/>
          <w:szCs w:val="28"/>
        </w:rPr>
        <w:t xml:space="preserve">II. </w:t>
      </w:r>
      <w:r>
        <w:rPr>
          <w:b/>
          <w:szCs w:val="28"/>
        </w:rPr>
        <w:t>Tác giả</w:t>
      </w:r>
      <w:r w:rsidRPr="000B0625">
        <w:rPr>
          <w:b/>
          <w:szCs w:val="28"/>
        </w:rPr>
        <w:t xml:space="preserve"> tham gia cuộc thi sáng tác logo Công viên địa chất</w:t>
      </w:r>
      <w:r w:rsidR="00BA1C31">
        <w:rPr>
          <w:b/>
          <w:szCs w:val="28"/>
        </w:rPr>
        <w:t xml:space="preserve"> núi lửa</w:t>
      </w:r>
      <w:r w:rsidRPr="000B0625">
        <w:rPr>
          <w:b/>
          <w:szCs w:val="28"/>
        </w:rPr>
        <w:t xml:space="preserve"> Krông Nô, tỉnh Đắk Nông </w:t>
      </w:r>
      <w:r>
        <w:rPr>
          <w:b/>
          <w:szCs w:val="28"/>
        </w:rPr>
        <w:t>cam kết</w:t>
      </w:r>
    </w:p>
    <w:p w:rsidR="008B1203" w:rsidRDefault="008B1203" w:rsidP="008B1203">
      <w:pPr>
        <w:spacing w:before="120"/>
        <w:ind w:firstLine="709"/>
        <w:jc w:val="both"/>
        <w:rPr>
          <w:szCs w:val="28"/>
        </w:rPr>
      </w:pPr>
      <w:r>
        <w:rPr>
          <w:szCs w:val="28"/>
        </w:rPr>
        <w:t xml:space="preserve">- Toàn bộ thông tin, tác phẩm tham dự </w:t>
      </w:r>
      <w:r w:rsidRPr="008B1203">
        <w:rPr>
          <w:szCs w:val="28"/>
        </w:rPr>
        <w:t xml:space="preserve">“Cuộc thi sáng tác logo Công viên địa chất </w:t>
      </w:r>
      <w:r w:rsidR="00BA1C31">
        <w:rPr>
          <w:szCs w:val="28"/>
        </w:rPr>
        <w:t xml:space="preserve">núi lửa </w:t>
      </w:r>
      <w:r w:rsidRPr="008B1203">
        <w:rPr>
          <w:szCs w:val="28"/>
        </w:rPr>
        <w:t>Krông Nô, tỉnh Đắk Nông” là hoàn</w:t>
      </w:r>
      <w:r>
        <w:rPr>
          <w:szCs w:val="28"/>
        </w:rPr>
        <w:t xml:space="preserve"> toàn đúng sự thật. Mẫu tác phẩm không sao chép dưới bất cứ hình thức nào và chưa từng công bố, sử dụng trước đây trên bất kỳ phương tiện thông tin đại chúng.</w:t>
      </w:r>
    </w:p>
    <w:p w:rsidR="008B1203" w:rsidRDefault="008B1203" w:rsidP="008B1203">
      <w:pPr>
        <w:spacing w:before="120"/>
        <w:ind w:firstLine="709"/>
        <w:jc w:val="both"/>
        <w:rPr>
          <w:szCs w:val="28"/>
        </w:rPr>
      </w:pPr>
      <w:r>
        <w:rPr>
          <w:szCs w:val="28"/>
        </w:rPr>
        <w:t>- Tác giả chịu trách nhiệm về bản quyền tác phẩm dự thi theo quy định pháp luật. Trường hợp có tranh chấp bản quyền đối với một phần hay toàn bộ tác phẩm dự thi, tác giả sẽ hoàn toàn chịu trách nhiệm trước pháp luật./.</w:t>
      </w:r>
    </w:p>
    <w:p w:rsidR="008B1203" w:rsidRDefault="008B1203" w:rsidP="008B1203">
      <w:pPr>
        <w:spacing w:before="120"/>
        <w:ind w:firstLine="709"/>
        <w:jc w:val="both"/>
        <w:rPr>
          <w:szCs w:val="28"/>
        </w:rPr>
      </w:pPr>
    </w:p>
    <w:p w:rsidR="008B1203" w:rsidRPr="008B1203" w:rsidRDefault="008B1203" w:rsidP="008B1203">
      <w:pPr>
        <w:ind w:firstLine="284"/>
        <w:jc w:val="both"/>
        <w:rPr>
          <w:i/>
          <w:szCs w:val="28"/>
        </w:rPr>
      </w:pPr>
      <w:r w:rsidRPr="008B1203">
        <w:rPr>
          <w:i/>
          <w:szCs w:val="28"/>
        </w:rPr>
        <w:t xml:space="preserve">                                                                .……..,ngày……..tháng…..năm 2017</w:t>
      </w:r>
    </w:p>
    <w:p w:rsidR="008B1203" w:rsidRDefault="008B1203" w:rsidP="008B1203">
      <w:pPr>
        <w:ind w:firstLine="284"/>
        <w:jc w:val="both"/>
        <w:rPr>
          <w:szCs w:val="28"/>
        </w:rPr>
      </w:pPr>
      <w:r>
        <w:rPr>
          <w:i/>
          <w:szCs w:val="28"/>
        </w:rPr>
        <w:t xml:space="preserve">                                                                                  </w:t>
      </w:r>
      <w:r w:rsidRPr="000B0625">
        <w:rPr>
          <w:i/>
          <w:szCs w:val="28"/>
        </w:rPr>
        <w:t>(Ký và ghi rõ họ tên)</w:t>
      </w:r>
    </w:p>
    <w:p w:rsidR="008B1203" w:rsidRDefault="008B1203" w:rsidP="008B1203">
      <w:pPr>
        <w:jc w:val="both"/>
        <w:rPr>
          <w:szCs w:val="28"/>
        </w:rPr>
      </w:pPr>
    </w:p>
    <w:p w:rsidR="008B1203" w:rsidRDefault="008B1203" w:rsidP="008B1203">
      <w:pPr>
        <w:jc w:val="both"/>
        <w:rPr>
          <w:szCs w:val="28"/>
        </w:rPr>
      </w:pPr>
    </w:p>
    <w:p w:rsidR="008B1203" w:rsidRPr="00125196" w:rsidRDefault="008B1203" w:rsidP="008B1203">
      <w:pPr>
        <w:jc w:val="right"/>
        <w:rPr>
          <w:b/>
          <w:szCs w:val="28"/>
        </w:rPr>
      </w:pPr>
      <w:r>
        <w:rPr>
          <w:b/>
          <w:szCs w:val="28"/>
        </w:rPr>
        <w:lastRenderedPageBreak/>
        <w:t>M</w:t>
      </w:r>
      <w:r w:rsidRPr="00125196">
        <w:rPr>
          <w:b/>
          <w:szCs w:val="28"/>
        </w:rPr>
        <w:t>inh họa mặt trước tác phẩm dự thi)</w:t>
      </w:r>
    </w:p>
    <w:p w:rsidR="008B1203" w:rsidRDefault="008B1203" w:rsidP="008B1203">
      <w:pPr>
        <w:jc w:val="center"/>
        <w:rPr>
          <w:b/>
          <w:szCs w:val="28"/>
        </w:rPr>
      </w:pPr>
    </w:p>
    <w:p w:rsidR="00BA1C31" w:rsidRDefault="008B1203" w:rsidP="008B1203">
      <w:pPr>
        <w:jc w:val="center"/>
        <w:rPr>
          <w:b/>
          <w:szCs w:val="28"/>
        </w:rPr>
      </w:pPr>
      <w:r w:rsidRPr="00125196">
        <w:rPr>
          <w:b/>
          <w:szCs w:val="28"/>
        </w:rPr>
        <w:t>MẪU LOGO CÔNG VIÊN ĐỊA CHẤT</w:t>
      </w:r>
      <w:r w:rsidR="00BA1C31">
        <w:rPr>
          <w:b/>
          <w:szCs w:val="28"/>
        </w:rPr>
        <w:t xml:space="preserve"> NÚI LỬA </w:t>
      </w:r>
      <w:r w:rsidRPr="00125196">
        <w:rPr>
          <w:b/>
          <w:szCs w:val="28"/>
        </w:rPr>
        <w:t>KRÔNG NÔ,</w:t>
      </w:r>
    </w:p>
    <w:p w:rsidR="008B1203" w:rsidRDefault="008B1203" w:rsidP="008B1203">
      <w:pPr>
        <w:jc w:val="center"/>
        <w:rPr>
          <w:b/>
          <w:szCs w:val="28"/>
        </w:rPr>
      </w:pPr>
      <w:r w:rsidRPr="00125196">
        <w:rPr>
          <w:b/>
          <w:szCs w:val="28"/>
        </w:rPr>
        <w:t xml:space="preserve"> TỈNH ĐẮK NÔNG</w:t>
      </w:r>
    </w:p>
    <w:p w:rsidR="008B1203" w:rsidRPr="00125196" w:rsidRDefault="008B1203" w:rsidP="008B1203">
      <w:pPr>
        <w:jc w:val="center"/>
        <w:rPr>
          <w:b/>
          <w:szCs w:val="28"/>
        </w:rPr>
      </w:pPr>
      <w:r>
        <w:rPr>
          <w:b/>
          <w:noProof/>
          <w:szCs w:val="28"/>
          <w:lang w:eastAsia="ja-JP"/>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167640</wp:posOffset>
                </wp:positionV>
                <wp:extent cx="5915660" cy="5541645"/>
                <wp:effectExtent l="8890" t="9525" r="952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660" cy="5541645"/>
                        </a:xfrm>
                        <a:prstGeom prst="rect">
                          <a:avLst/>
                        </a:prstGeom>
                        <a:solidFill>
                          <a:srgbClr val="FFFFFF"/>
                        </a:solidFill>
                        <a:ln w="9525">
                          <a:solidFill>
                            <a:srgbClr val="000000"/>
                          </a:solidFill>
                          <a:miter lim="800000"/>
                          <a:headEnd/>
                          <a:tailEnd/>
                        </a:ln>
                      </wps:spPr>
                      <wps:txbx>
                        <w:txbxContent>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Pr="0080315E" w:rsidRDefault="008B1203" w:rsidP="008B1203">
                            <w:pPr>
                              <w:jc w:val="center"/>
                              <w:rPr>
                                <w:b/>
                                <w:szCs w:val="28"/>
                              </w:rPr>
                            </w:pPr>
                            <w:r w:rsidRPr="0080315E">
                              <w:rPr>
                                <w:b/>
                                <w:szCs w:val="28"/>
                              </w:rPr>
                              <w:t xml:space="preserve">Mẫu </w:t>
                            </w:r>
                            <w:r>
                              <w:rPr>
                                <w:b/>
                                <w:szCs w:val="28"/>
                              </w:rPr>
                              <w:t>logo</w:t>
                            </w:r>
                            <w:r w:rsidRPr="0080315E">
                              <w:rPr>
                                <w:b/>
                                <w:szCs w:val="28"/>
                              </w:rPr>
                              <w:t xml:space="preserve"> hoàn ch</w:t>
                            </w:r>
                            <w:r>
                              <w:rPr>
                                <w:b/>
                                <w:szCs w:val="28"/>
                              </w:rPr>
                              <w:t>ỉ</w:t>
                            </w:r>
                            <w:r w:rsidRPr="0080315E">
                              <w:rPr>
                                <w:b/>
                                <w:szCs w:val="28"/>
                              </w:rPr>
                              <w:t>nh, thiết kế màu</w:t>
                            </w:r>
                          </w:p>
                          <w:p w:rsidR="008B1203" w:rsidRDefault="008B1203" w:rsidP="008B1203">
                            <w:pPr>
                              <w:jc w:val="center"/>
                            </w:pPr>
                            <w:r w:rsidRPr="0080315E">
                              <w:rPr>
                                <w:b/>
                                <w:szCs w:val="28"/>
                              </w:rPr>
                              <w:t>(Kích thước chiều lớn nhất 15cm)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5pt;margin-top:13.2pt;width:465.8pt;height:43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">
                <v:textbox>
                  <w:txbxContent>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Default="008B1203" w:rsidP="008B1203">
                      <w:pPr>
                        <w:jc w:val="center"/>
                        <w:rPr>
                          <w:b/>
                          <w:szCs w:val="28"/>
                        </w:rPr>
                      </w:pPr>
                    </w:p>
                    <w:p w:rsidR="008B1203" w:rsidRPr="0080315E" w:rsidRDefault="008B1203" w:rsidP="008B1203">
                      <w:pPr>
                        <w:jc w:val="center"/>
                        <w:rPr>
                          <w:b/>
                          <w:szCs w:val="28"/>
                        </w:rPr>
                      </w:pPr>
                      <w:r w:rsidRPr="0080315E">
                        <w:rPr>
                          <w:b/>
                          <w:szCs w:val="28"/>
                        </w:rPr>
                        <w:t xml:space="preserve">Mẫu </w:t>
                      </w:r>
                      <w:r>
                        <w:rPr>
                          <w:b/>
                          <w:szCs w:val="28"/>
                        </w:rPr>
                        <w:t>logo</w:t>
                      </w:r>
                      <w:r w:rsidRPr="0080315E">
                        <w:rPr>
                          <w:b/>
                          <w:szCs w:val="28"/>
                        </w:rPr>
                        <w:t xml:space="preserve"> hoàn ch</w:t>
                      </w:r>
                      <w:r>
                        <w:rPr>
                          <w:b/>
                          <w:szCs w:val="28"/>
                        </w:rPr>
                        <w:t>ỉ</w:t>
                      </w:r>
                      <w:r w:rsidRPr="0080315E">
                        <w:rPr>
                          <w:b/>
                          <w:szCs w:val="28"/>
                        </w:rPr>
                        <w:t>nh, thiết kế màu</w:t>
                      </w:r>
                    </w:p>
                    <w:p w:rsidR="008B1203" w:rsidRDefault="008B1203" w:rsidP="008B1203">
                      <w:pPr>
                        <w:jc w:val="center"/>
                      </w:pPr>
                      <w:r w:rsidRPr="0080315E">
                        <w:rPr>
                          <w:b/>
                          <w:szCs w:val="28"/>
                        </w:rPr>
                        <w:t>(Kích thước chiều lớn nhất 15cm)</w:t>
                      </w:r>
                    </w:p>
                  </w:txbxContent>
                </v:textbox>
              </v:rect>
            </w:pict>
          </mc:Fallback>
        </mc:AlternateContent>
      </w: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r>
        <w:rPr>
          <w:szCs w:val="28"/>
        </w:rPr>
        <w:t xml:space="preserve"> </w:t>
      </w:r>
    </w:p>
    <w:p w:rsidR="008B1203" w:rsidRDefault="008B1203" w:rsidP="008B1203">
      <w:pPr>
        <w:jc w:val="both"/>
        <w:rPr>
          <w:szCs w:val="28"/>
        </w:rPr>
      </w:pPr>
      <w:r>
        <w:rPr>
          <w:szCs w:val="28"/>
        </w:rPr>
        <w:t xml:space="preserve">   </w:t>
      </w: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r>
        <w:rPr>
          <w:noProof/>
          <w:szCs w:val="28"/>
          <w:lang w:eastAsia="ja-JP"/>
        </w:rPr>
        <mc:AlternateContent>
          <mc:Choice Requires="wps">
            <w:drawing>
              <wp:anchor distT="0" distB="0" distL="114300" distR="114300" simplePos="0" relativeHeight="251662336" behindDoc="0" locked="0" layoutInCell="1" allowOverlap="1">
                <wp:simplePos x="0" y="0"/>
                <wp:positionH relativeFrom="column">
                  <wp:posOffset>3812540</wp:posOffset>
                </wp:positionH>
                <wp:positionV relativeFrom="paragraph">
                  <wp:posOffset>68580</wp:posOffset>
                </wp:positionV>
                <wp:extent cx="2032635" cy="1512570"/>
                <wp:effectExtent l="13970" t="10160" r="1079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635" cy="1512570"/>
                        </a:xfrm>
                        <a:prstGeom prst="rect">
                          <a:avLst/>
                        </a:prstGeom>
                        <a:solidFill>
                          <a:srgbClr val="FFFFFF"/>
                        </a:solidFill>
                        <a:ln w="9525">
                          <a:solidFill>
                            <a:srgbClr val="000000"/>
                          </a:solidFill>
                          <a:miter lim="800000"/>
                          <a:headEnd/>
                          <a:tailEnd/>
                        </a:ln>
                      </wps:spPr>
                      <wps:txbx>
                        <w:txbxContent>
                          <w:p w:rsidR="008B1203" w:rsidRDefault="00EC0A67" w:rsidP="008B1203">
                            <w:pPr>
                              <w:jc w:val="both"/>
                              <w:rPr>
                                <w:szCs w:val="28"/>
                              </w:rPr>
                            </w:pPr>
                            <w:r>
                              <w:rPr>
                                <w:szCs w:val="28"/>
                              </w:rPr>
                              <w:t>M</w:t>
                            </w:r>
                            <w:r w:rsidR="008B1203">
                              <w:rPr>
                                <w:szCs w:val="28"/>
                              </w:rPr>
                              <w:t>ẫu thu nhỏ có màu giống như mẫu lớn</w:t>
                            </w:r>
                          </w:p>
                          <w:p w:rsidR="008B1203" w:rsidRDefault="008B1203" w:rsidP="008B1203">
                            <w:r>
                              <w:rPr>
                                <w:szCs w:val="28"/>
                              </w:rPr>
                              <w:t>(Kích thước chiều lớn nhất 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00.2pt;margin-top:5.4pt;width:160.05pt;height:11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">
                <v:textbox>
                  <w:txbxContent>
                    <w:p w:rsidR="008B1203" w:rsidRDefault="00EC0A67" w:rsidP="008B1203">
                      <w:pPr>
                        <w:jc w:val="both"/>
                        <w:rPr>
                          <w:szCs w:val="28"/>
                        </w:rPr>
                      </w:pPr>
                      <w:r>
                        <w:rPr>
                          <w:szCs w:val="28"/>
                        </w:rPr>
                        <w:t>M</w:t>
                      </w:r>
                      <w:r w:rsidR="008B1203">
                        <w:rPr>
                          <w:szCs w:val="28"/>
                        </w:rPr>
                        <w:t>ẫu thu nhỏ có màu giống như mẫu lớn</w:t>
                      </w:r>
                    </w:p>
                    <w:p w:rsidR="008B1203" w:rsidRDefault="008B1203" w:rsidP="008B1203">
                      <w:r>
                        <w:rPr>
                          <w:szCs w:val="28"/>
                        </w:rPr>
                        <w:t>(Kích thước chiều lớn nhất 3cm)</w:t>
                      </w:r>
                    </w:p>
                  </w:txbxContent>
                </v:textbox>
              </v:rect>
            </w:pict>
          </mc:Fallback>
        </mc:AlternateContent>
      </w:r>
      <w:r>
        <w:rPr>
          <w:noProof/>
          <w:szCs w:val="28"/>
          <w:lang w:eastAsia="ja-JP"/>
        </w:rPr>
        <mc:AlternateContent>
          <mc:Choice Requires="wps">
            <w:drawing>
              <wp:anchor distT="0" distB="0" distL="114300" distR="114300" simplePos="0" relativeHeight="251661312" behindDoc="0" locked="0" layoutInCell="1" allowOverlap="1">
                <wp:simplePos x="0" y="0"/>
                <wp:positionH relativeFrom="column">
                  <wp:posOffset>189865</wp:posOffset>
                </wp:positionH>
                <wp:positionV relativeFrom="paragraph">
                  <wp:posOffset>33655</wp:posOffset>
                </wp:positionV>
                <wp:extent cx="2038985" cy="1547495"/>
                <wp:effectExtent l="10795" t="13335" r="762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985" cy="1547495"/>
                        </a:xfrm>
                        <a:prstGeom prst="rect">
                          <a:avLst/>
                        </a:prstGeom>
                        <a:solidFill>
                          <a:srgbClr val="FFFFFF"/>
                        </a:solidFill>
                        <a:ln w="9525">
                          <a:solidFill>
                            <a:srgbClr val="000000"/>
                          </a:solidFill>
                          <a:miter lim="800000"/>
                          <a:headEnd/>
                          <a:tailEnd/>
                        </a:ln>
                      </wps:spPr>
                      <wps:txbx>
                        <w:txbxContent>
                          <w:p w:rsidR="008B1203" w:rsidRDefault="008B1203" w:rsidP="008B1203">
                            <w:pPr>
                              <w:jc w:val="both"/>
                              <w:rPr>
                                <w:szCs w:val="28"/>
                              </w:rPr>
                            </w:pPr>
                            <w:r>
                              <w:rPr>
                                <w:szCs w:val="28"/>
                              </w:rPr>
                              <w:t xml:space="preserve">Mẫu thu nhỏ có màu trắng đen có sắc độ đúng với màu </w:t>
                            </w:r>
                            <w:r w:rsidR="00EC0A67">
                              <w:rPr>
                                <w:szCs w:val="28"/>
                              </w:rPr>
                              <w:t>logo</w:t>
                            </w:r>
                            <w:r>
                              <w:rPr>
                                <w:szCs w:val="28"/>
                              </w:rPr>
                              <w:t xml:space="preserve"> gốc</w:t>
                            </w:r>
                          </w:p>
                          <w:p w:rsidR="008B1203" w:rsidRDefault="008B1203" w:rsidP="008B1203">
                            <w:r>
                              <w:rPr>
                                <w:szCs w:val="28"/>
                              </w:rPr>
                              <w:t>(Kích thước chiều lớn nhất 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14.95pt;margin-top:2.65pt;width:160.55pt;height:1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">
                <v:textbox>
                  <w:txbxContent>
                    <w:p w:rsidR="008B1203" w:rsidRDefault="008B1203" w:rsidP="008B1203">
                      <w:pPr>
                        <w:jc w:val="both"/>
                        <w:rPr>
                          <w:szCs w:val="28"/>
                        </w:rPr>
                      </w:pPr>
                      <w:r>
                        <w:rPr>
                          <w:szCs w:val="28"/>
                        </w:rPr>
                        <w:t xml:space="preserve">Mẫu thu nhỏ có màu trắng đen có sắc độ đúng với màu </w:t>
                      </w:r>
                      <w:r w:rsidR="00EC0A67">
                        <w:rPr>
                          <w:szCs w:val="28"/>
                        </w:rPr>
                        <w:t>logo</w:t>
                      </w:r>
                      <w:r>
                        <w:rPr>
                          <w:szCs w:val="28"/>
                        </w:rPr>
                        <w:t xml:space="preserve"> gốc</w:t>
                      </w:r>
                    </w:p>
                    <w:p w:rsidR="008B1203" w:rsidRDefault="008B1203" w:rsidP="008B1203">
                      <w:r>
                        <w:rPr>
                          <w:szCs w:val="28"/>
                        </w:rPr>
                        <w:t>(Kích thước chiều lớn nhất 3cm)</w:t>
                      </w:r>
                    </w:p>
                  </w:txbxContent>
                </v:textbox>
              </v:rect>
            </w:pict>
          </mc:Fallback>
        </mc:AlternateContent>
      </w: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right"/>
        <w:rPr>
          <w:b/>
          <w:szCs w:val="28"/>
        </w:rPr>
      </w:pPr>
    </w:p>
    <w:p w:rsidR="008B1203" w:rsidRDefault="008B1203" w:rsidP="008B1203">
      <w:pPr>
        <w:jc w:val="right"/>
        <w:rPr>
          <w:b/>
          <w:szCs w:val="28"/>
        </w:rPr>
      </w:pPr>
    </w:p>
    <w:p w:rsidR="00EC0A67" w:rsidRDefault="00EC0A67" w:rsidP="008B1203">
      <w:pPr>
        <w:jc w:val="right"/>
        <w:rPr>
          <w:b/>
          <w:szCs w:val="28"/>
        </w:rPr>
      </w:pPr>
    </w:p>
    <w:p w:rsidR="00EC0A67" w:rsidRDefault="00EC0A67" w:rsidP="008B1203">
      <w:pPr>
        <w:jc w:val="right"/>
        <w:rPr>
          <w:b/>
          <w:szCs w:val="28"/>
        </w:rPr>
      </w:pPr>
    </w:p>
    <w:p w:rsidR="008B1203" w:rsidRPr="00CA3594" w:rsidRDefault="008B1203" w:rsidP="008B1203">
      <w:pPr>
        <w:jc w:val="right"/>
        <w:rPr>
          <w:b/>
          <w:szCs w:val="28"/>
        </w:rPr>
      </w:pPr>
      <w:r w:rsidRPr="00CA3594">
        <w:rPr>
          <w:b/>
          <w:szCs w:val="28"/>
        </w:rPr>
        <w:t xml:space="preserve">(Minh họa mặt </w:t>
      </w:r>
      <w:r w:rsidR="00BA1C31">
        <w:rPr>
          <w:b/>
          <w:szCs w:val="28"/>
        </w:rPr>
        <w:t>sau</w:t>
      </w:r>
      <w:r w:rsidRPr="00CA3594">
        <w:rPr>
          <w:b/>
          <w:szCs w:val="28"/>
        </w:rPr>
        <w:t xml:space="preserve"> tác phẩm dự thi)</w:t>
      </w:r>
    </w:p>
    <w:p w:rsidR="008B1203" w:rsidRPr="001D54CA" w:rsidRDefault="00BA1C31" w:rsidP="008B1203">
      <w:pPr>
        <w:jc w:val="both"/>
        <w:rPr>
          <w:b/>
          <w:szCs w:val="28"/>
        </w:rPr>
      </w:pPr>
      <w:r>
        <w:rPr>
          <w:b/>
          <w:szCs w:val="28"/>
        </w:rPr>
        <w:t>Phần thuyết minh, nêu rõ ý tưởng sáng tác, ý nghĩa tác phẩm</w:t>
      </w: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right"/>
        <w:rPr>
          <w:b/>
          <w:szCs w:val="28"/>
        </w:rPr>
      </w:pPr>
    </w:p>
    <w:p w:rsidR="008B1203" w:rsidRDefault="008B1203" w:rsidP="008B1203">
      <w:pPr>
        <w:jc w:val="right"/>
        <w:rPr>
          <w:b/>
          <w:szCs w:val="28"/>
        </w:rPr>
      </w:pPr>
    </w:p>
    <w:p w:rsidR="008B1203" w:rsidRPr="0084708F" w:rsidRDefault="008B1203" w:rsidP="008B1203">
      <w:pPr>
        <w:jc w:val="center"/>
        <w:rPr>
          <w:b/>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8B1203" w:rsidRDefault="008B1203" w:rsidP="008B1203">
      <w:pPr>
        <w:jc w:val="both"/>
        <w:rPr>
          <w:szCs w:val="28"/>
        </w:rPr>
      </w:pPr>
    </w:p>
    <w:p w:rsidR="00BA1C31" w:rsidRDefault="00BA1C31" w:rsidP="008B1203">
      <w:pPr>
        <w:jc w:val="both"/>
        <w:rPr>
          <w:szCs w:val="28"/>
        </w:rPr>
      </w:pPr>
    </w:p>
    <w:p w:rsidR="00BA1C31" w:rsidRDefault="00BA1C31" w:rsidP="008B1203">
      <w:pPr>
        <w:jc w:val="both"/>
        <w:rPr>
          <w:szCs w:val="28"/>
        </w:rPr>
      </w:pPr>
    </w:p>
    <w:p w:rsidR="00BA1C31" w:rsidRDefault="00BA1C31" w:rsidP="008B1203">
      <w:pPr>
        <w:jc w:val="both"/>
        <w:rPr>
          <w:szCs w:val="28"/>
        </w:rPr>
      </w:pPr>
    </w:p>
    <w:p w:rsidR="00BA1C31" w:rsidRDefault="00BA1C31" w:rsidP="008B1203">
      <w:pPr>
        <w:jc w:val="both"/>
        <w:rPr>
          <w:szCs w:val="28"/>
        </w:rPr>
      </w:pPr>
    </w:p>
    <w:p w:rsidR="00BA1C31" w:rsidRDefault="00BA1C31" w:rsidP="008B1203">
      <w:pPr>
        <w:jc w:val="both"/>
        <w:rPr>
          <w:szCs w:val="28"/>
        </w:rPr>
      </w:pPr>
    </w:p>
    <w:p w:rsidR="00BA1C31" w:rsidRDefault="00BA1C31" w:rsidP="008B1203">
      <w:pPr>
        <w:jc w:val="both"/>
        <w:rPr>
          <w:szCs w:val="28"/>
        </w:rPr>
      </w:pPr>
    </w:p>
    <w:p w:rsidR="00BA1C31" w:rsidRDefault="00BA1C31" w:rsidP="008B1203">
      <w:pPr>
        <w:jc w:val="both"/>
        <w:rPr>
          <w:szCs w:val="28"/>
        </w:rPr>
      </w:pPr>
    </w:p>
    <w:p w:rsidR="00BA1C31" w:rsidRDefault="00BA1C31" w:rsidP="008B1203">
      <w:pPr>
        <w:jc w:val="both"/>
        <w:rPr>
          <w:szCs w:val="28"/>
        </w:rPr>
      </w:pPr>
    </w:p>
    <w:p w:rsidR="00BA1C31" w:rsidRDefault="00BA1C31" w:rsidP="008B1203">
      <w:pPr>
        <w:jc w:val="both"/>
        <w:rPr>
          <w:szCs w:val="28"/>
        </w:rPr>
      </w:pPr>
    </w:p>
    <w:p w:rsidR="00BA1C31" w:rsidRDefault="00BA1C31" w:rsidP="008B1203">
      <w:pPr>
        <w:jc w:val="both"/>
        <w:rPr>
          <w:szCs w:val="28"/>
        </w:rPr>
      </w:pPr>
    </w:p>
    <w:p w:rsidR="00BA1C31" w:rsidRDefault="00BA1C31" w:rsidP="008B1203">
      <w:pPr>
        <w:jc w:val="both"/>
        <w:rPr>
          <w:szCs w:val="28"/>
        </w:rPr>
      </w:pPr>
    </w:p>
    <w:p w:rsidR="00BA1C31" w:rsidRDefault="00BA1C31" w:rsidP="008B1203">
      <w:pPr>
        <w:jc w:val="both"/>
        <w:rPr>
          <w:szCs w:val="28"/>
        </w:rPr>
      </w:pPr>
    </w:p>
    <w:p w:rsidR="0081557A" w:rsidRDefault="00BA1C31">
      <w:r>
        <w:rPr>
          <w:b/>
          <w:szCs w:val="28"/>
        </w:rPr>
        <w:t xml:space="preserve">                                                                        </w:t>
      </w:r>
      <w:r w:rsidR="008B1203" w:rsidRPr="0018750B">
        <w:rPr>
          <w:b/>
          <w:szCs w:val="28"/>
        </w:rPr>
        <w:t>Mã số dự thi:……………………..</w:t>
      </w:r>
    </w:p>
    <w:sectPr w:rsidR="0081557A" w:rsidSect="008B1203">
      <w:footerReference w:type="default" r:id="rId7"/>
      <w:pgSz w:w="11907" w:h="16839" w:code="9"/>
      <w:pgMar w:top="1134" w:right="1134" w:bottom="1134" w:left="1701"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3DF" w:rsidRDefault="001A43DF" w:rsidP="008B1203">
      <w:r>
        <w:separator/>
      </w:r>
    </w:p>
  </w:endnote>
  <w:endnote w:type="continuationSeparator" w:id="0">
    <w:p w:rsidR="001A43DF" w:rsidRDefault="001A43DF" w:rsidP="008B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8D" w:rsidRPr="000B0DA7" w:rsidRDefault="000B6A7F" w:rsidP="000B0DA7">
    <w:pPr>
      <w:pStyle w:val="Footer"/>
      <w:rPr>
        <w:szCs w:val="28"/>
      </w:rPr>
    </w:pPr>
    <w:r>
      <w:rPr>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3DF" w:rsidRDefault="001A43DF" w:rsidP="008B1203">
      <w:r>
        <w:separator/>
      </w:r>
    </w:p>
  </w:footnote>
  <w:footnote w:type="continuationSeparator" w:id="0">
    <w:p w:rsidR="001A43DF" w:rsidRDefault="001A43DF" w:rsidP="008B1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03"/>
    <w:rsid w:val="000B6A7F"/>
    <w:rsid w:val="001A43DF"/>
    <w:rsid w:val="00605055"/>
    <w:rsid w:val="006763E9"/>
    <w:rsid w:val="00722093"/>
    <w:rsid w:val="0081557A"/>
    <w:rsid w:val="008853CB"/>
    <w:rsid w:val="008B1203"/>
    <w:rsid w:val="00BA1C31"/>
    <w:rsid w:val="00D1249B"/>
    <w:rsid w:val="00EC0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20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1203"/>
    <w:pPr>
      <w:tabs>
        <w:tab w:val="center" w:pos="4680"/>
        <w:tab w:val="right" w:pos="9360"/>
      </w:tabs>
    </w:pPr>
    <w:rPr>
      <w:rFonts w:eastAsia="Calibri"/>
    </w:rPr>
  </w:style>
  <w:style w:type="character" w:customStyle="1" w:styleId="FooterChar">
    <w:name w:val="Footer Char"/>
    <w:basedOn w:val="DefaultParagraphFont"/>
    <w:link w:val="Footer"/>
    <w:rsid w:val="008B1203"/>
    <w:rPr>
      <w:rFonts w:ascii="Times New Roman" w:eastAsia="Calibri" w:hAnsi="Times New Roman" w:cs="Times New Roman"/>
      <w:sz w:val="28"/>
      <w:szCs w:val="24"/>
    </w:rPr>
  </w:style>
  <w:style w:type="paragraph" w:styleId="Header">
    <w:name w:val="header"/>
    <w:basedOn w:val="Normal"/>
    <w:link w:val="HeaderChar"/>
    <w:uiPriority w:val="99"/>
    <w:unhideWhenUsed/>
    <w:rsid w:val="008B1203"/>
    <w:pPr>
      <w:tabs>
        <w:tab w:val="center" w:pos="4680"/>
        <w:tab w:val="right" w:pos="9360"/>
      </w:tabs>
    </w:pPr>
  </w:style>
  <w:style w:type="character" w:customStyle="1" w:styleId="HeaderChar">
    <w:name w:val="Header Char"/>
    <w:basedOn w:val="DefaultParagraphFont"/>
    <w:link w:val="Header"/>
    <w:uiPriority w:val="99"/>
    <w:rsid w:val="008B1203"/>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20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1203"/>
    <w:pPr>
      <w:tabs>
        <w:tab w:val="center" w:pos="4680"/>
        <w:tab w:val="right" w:pos="9360"/>
      </w:tabs>
    </w:pPr>
    <w:rPr>
      <w:rFonts w:eastAsia="Calibri"/>
    </w:rPr>
  </w:style>
  <w:style w:type="character" w:customStyle="1" w:styleId="FooterChar">
    <w:name w:val="Footer Char"/>
    <w:basedOn w:val="DefaultParagraphFont"/>
    <w:link w:val="Footer"/>
    <w:rsid w:val="008B1203"/>
    <w:rPr>
      <w:rFonts w:ascii="Times New Roman" w:eastAsia="Calibri" w:hAnsi="Times New Roman" w:cs="Times New Roman"/>
      <w:sz w:val="28"/>
      <w:szCs w:val="24"/>
    </w:rPr>
  </w:style>
  <w:style w:type="paragraph" w:styleId="Header">
    <w:name w:val="header"/>
    <w:basedOn w:val="Normal"/>
    <w:link w:val="HeaderChar"/>
    <w:uiPriority w:val="99"/>
    <w:unhideWhenUsed/>
    <w:rsid w:val="008B1203"/>
    <w:pPr>
      <w:tabs>
        <w:tab w:val="center" w:pos="4680"/>
        <w:tab w:val="right" w:pos="9360"/>
      </w:tabs>
    </w:pPr>
  </w:style>
  <w:style w:type="character" w:customStyle="1" w:styleId="HeaderChar">
    <w:name w:val="Header Char"/>
    <w:basedOn w:val="DefaultParagraphFont"/>
    <w:link w:val="Header"/>
    <w:uiPriority w:val="99"/>
    <w:rsid w:val="008B1203"/>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vhxh</dc:creator>
  <cp:lastModifiedBy>Admin</cp:lastModifiedBy>
  <cp:revision>2</cp:revision>
  <dcterms:created xsi:type="dcterms:W3CDTF">2017-12-07T08:54:00Z</dcterms:created>
  <dcterms:modified xsi:type="dcterms:W3CDTF">2017-12-07T08:54:00Z</dcterms:modified>
</cp:coreProperties>
</file>